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9A" w:rsidRPr="005A0E9A" w:rsidRDefault="00972838" w:rsidP="005A0E9A">
      <w:pPr>
        <w:spacing w:before="120" w:after="120" w:line="360" w:lineRule="auto"/>
        <w:ind w:right="68"/>
        <w:outlineLvl w:val="0"/>
        <w:rPr>
          <w:rFonts w:ascii="Bookman Old Style" w:eastAsia="Calibri" w:hAnsi="Bookman Old Style" w:cs="Times New Roman"/>
          <w:b/>
          <w:color w:val="auto"/>
          <w:kern w:val="0"/>
        </w:rPr>
      </w:pPr>
      <w:r w:rsidRPr="00972838">
        <w:rPr>
          <w:rFonts w:ascii="Bookman Old Style" w:eastAsia="Calibri" w:hAnsi="Bookman Old Style" w:cs="Times New Roman"/>
          <w:noProof/>
          <w:color w:val="auto"/>
          <w:kern w:val="0"/>
        </w:rPr>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301.4pt;margin-top:20.05pt;width:208.15pt;height:55.95pt;z-index:25166028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">
            <v:textbox>
              <w:txbxContent>
                <w:p w:rsidR="005A0E9A" w:rsidRDefault="005A0E9A" w:rsidP="005A0E9A"/>
                <w:p w:rsidR="005A0E9A" w:rsidRPr="00813FD6" w:rsidRDefault="005A0E9A" w:rsidP="005A0E9A">
                  <w:pPr>
                    <w:rPr>
                      <w:lang w:val="en-US"/>
                    </w:rPr>
                  </w:pPr>
                  <w:r>
                    <w:t xml:space="preserve">Αριθμ. Πρωτ: </w:t>
                  </w:r>
                  <w:r w:rsidR="002737FD">
                    <w:t xml:space="preserve"> </w:t>
                  </w:r>
                  <w:r w:rsidR="00F148B9">
                    <w:t>22/6</w:t>
                  </w:r>
                  <w:r w:rsidR="002737FD">
                    <w:t>-2-2024</w:t>
                  </w:r>
                </w:p>
              </w:txbxContent>
            </v:textbox>
          </v:shape>
        </w:pict>
      </w:r>
      <w:r w:rsidR="005A0E9A" w:rsidRPr="005A0E9A">
        <w:rPr>
          <w:rFonts w:ascii="Bookman Old Style" w:eastAsia="Calibri" w:hAnsi="Bookman Old Style" w:cs="Times New Roman"/>
          <w:color w:val="auto"/>
          <w:kern w:val="0"/>
        </w:rPr>
        <w:tab/>
      </w:r>
      <w:r w:rsidR="005A0E9A" w:rsidRPr="005A0E9A">
        <w:rPr>
          <w:rFonts w:ascii="Bookman Old Style" w:eastAsia="Calibri" w:hAnsi="Bookman Old Style" w:cs="Times New Roman"/>
          <w:b/>
          <w:color w:val="auto"/>
          <w:kern w:val="0"/>
        </w:rPr>
        <w:t>ΑΝΑΡΤΗΤΕΟ ΣΤΟ ΔΙΑΔΙΚΤΥΟ</w:t>
      </w:r>
    </w:p>
    <w:p w:rsidR="005A0E9A" w:rsidRPr="005A0E9A" w:rsidRDefault="00972838" w:rsidP="005A0E9A">
      <w:pPr>
        <w:tabs>
          <w:tab w:val="left" w:pos="8095"/>
        </w:tabs>
        <w:spacing w:before="120" w:after="120" w:line="360" w:lineRule="auto"/>
        <w:ind w:right="68"/>
        <w:rPr>
          <w:rFonts w:ascii="Bookman Old Style" w:eastAsia="Calibri" w:hAnsi="Bookman Old Style" w:cs="Times New Roman"/>
          <w:color w:val="auto"/>
          <w:kern w:val="0"/>
        </w:rPr>
      </w:pPr>
      <w:r>
        <w:rPr>
          <w:rFonts w:ascii="Bookman Old Style" w:eastAsia="Calibri" w:hAnsi="Bookman Old Style" w:cs="Times New Roman"/>
          <w:noProof/>
          <w:color w:val="auto"/>
          <w:kern w:val="0"/>
        </w:rPr>
        <w:pict>
          <v:shape id="Πλαίσιο κειμένου 2" o:spid="_x0000_s1027" type="#_x0000_t202" style="position:absolute;left:0;text-align:left;margin-left:16.75pt;margin-top:6.45pt;width:203.5pt;height:143.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">
            <v:textbox>
              <w:txbxContent>
                <w:p w:rsidR="005A0E9A" w:rsidRDefault="005A0E9A" w:rsidP="005A0E9A">
                  <w:r>
                    <w:t xml:space="preserve"> ΣΤΟΙΧΕΙΑ ΣΧΟΛΕΙΟΥ</w:t>
                  </w:r>
                </w:p>
                <w:p w:rsidR="005A0E9A" w:rsidRDefault="005A0E9A" w:rsidP="005A0E9A">
                  <w:r>
                    <w:t>1</w:t>
                  </w:r>
                  <w:r w:rsidRPr="00836CC0">
                    <w:rPr>
                      <w:vertAlign w:val="superscript"/>
                    </w:rPr>
                    <w:t>ο</w:t>
                  </w:r>
                  <w:r>
                    <w:t xml:space="preserve"> ΓΕΝΙΚΟ ΛΥΚΕΙΟ ΝΑΟΥΣΑΣ</w:t>
                  </w:r>
                </w:p>
                <w:p w:rsidR="005A0E9A" w:rsidRDefault="005A0E9A" w:rsidP="005A0E9A">
                  <w:r>
                    <w:t xml:space="preserve">Τέρμα Φιλώτα Κοκκίνου </w:t>
                  </w:r>
                </w:p>
                <w:p w:rsidR="005A0E9A" w:rsidRDefault="005A0E9A" w:rsidP="005A0E9A">
                  <w:r>
                    <w:t>59200 Νάουσα</w:t>
                  </w:r>
                </w:p>
                <w:p w:rsidR="005A0E9A" w:rsidRDefault="005A0E9A" w:rsidP="005A0E9A">
                  <w:r>
                    <w:t xml:space="preserve">Τηλ: 2332027250 </w:t>
                  </w:r>
                </w:p>
                <w:p w:rsidR="005A0E9A" w:rsidRPr="00813FD6" w:rsidRDefault="005A0E9A" w:rsidP="005A0E9A">
                  <w:r>
                    <w:rPr>
                      <w:lang w:val="en-US"/>
                    </w:rPr>
                    <w:t>mail</w:t>
                  </w:r>
                  <w:r w:rsidRPr="00813FD6">
                    <w:t>@1</w:t>
                  </w:r>
                  <w:r>
                    <w:rPr>
                      <w:lang w:val="en-US"/>
                    </w:rPr>
                    <w:t>lyk</w:t>
                  </w:r>
                  <w:r w:rsidRPr="00813FD6">
                    <w:t>-</w:t>
                  </w:r>
                  <w:r>
                    <w:rPr>
                      <w:lang w:val="en-US"/>
                    </w:rPr>
                    <w:t>naous</w:t>
                  </w:r>
                  <w:r w:rsidRPr="00813FD6">
                    <w:t>.</w:t>
                  </w:r>
                  <w:r>
                    <w:rPr>
                      <w:lang w:val="en-US"/>
                    </w:rPr>
                    <w:t>ima</w:t>
                  </w:r>
                  <w:r w:rsidRPr="00813FD6">
                    <w:t>.</w:t>
                  </w:r>
                  <w:r>
                    <w:rPr>
                      <w:lang w:val="en-US"/>
                    </w:rPr>
                    <w:t>sch</w:t>
                  </w:r>
                  <w:r w:rsidRPr="00813FD6">
                    <w:t>.</w:t>
                  </w:r>
                  <w:r>
                    <w:rPr>
                      <w:lang w:val="en-US"/>
                    </w:rPr>
                    <w:t>gr</w:t>
                  </w:r>
                </w:p>
                <w:p w:rsidR="005A0E9A" w:rsidRPr="00580AC7" w:rsidRDefault="005A0E9A" w:rsidP="005A0E9A"/>
                <w:p w:rsidR="005A0E9A" w:rsidRDefault="005A0E9A" w:rsidP="005A0E9A"/>
                <w:p w:rsidR="005A0E9A" w:rsidRDefault="005A0E9A" w:rsidP="005A0E9A"/>
                <w:p w:rsidR="005A0E9A" w:rsidRDefault="005A0E9A" w:rsidP="005A0E9A"/>
              </w:txbxContent>
            </v:textbox>
          </v:shape>
        </w:pict>
      </w:r>
      <w:r w:rsidR="005A0E9A" w:rsidRPr="005A0E9A">
        <w:rPr>
          <w:rFonts w:ascii="Bookman Old Style" w:eastAsia="Calibri" w:hAnsi="Bookman Old Style" w:cs="Times New Roman"/>
          <w:color w:val="auto"/>
          <w:kern w:val="0"/>
        </w:rPr>
        <w:tab/>
      </w:r>
    </w:p>
    <w:p w:rsidR="005A0E9A" w:rsidRPr="005A0E9A" w:rsidRDefault="005A0E9A" w:rsidP="005A0E9A">
      <w:pPr>
        <w:spacing w:before="120" w:after="120" w:line="360" w:lineRule="auto"/>
        <w:ind w:right="68"/>
        <w:rPr>
          <w:rFonts w:ascii="Bookman Old Style" w:eastAsia="Calibri" w:hAnsi="Bookman Old Style" w:cs="Times New Roman"/>
          <w:color w:val="auto"/>
          <w:kern w:val="0"/>
        </w:rPr>
      </w:pPr>
    </w:p>
    <w:p w:rsidR="005A0E9A" w:rsidRPr="005A0E9A" w:rsidRDefault="005A0E9A" w:rsidP="005A0E9A">
      <w:pPr>
        <w:spacing w:before="120" w:after="120" w:line="360" w:lineRule="auto"/>
        <w:ind w:right="68"/>
        <w:rPr>
          <w:rFonts w:ascii="Bookman Old Style" w:eastAsia="Calibri" w:hAnsi="Bookman Old Style" w:cs="Times New Roman"/>
          <w:color w:val="auto"/>
          <w:kern w:val="0"/>
        </w:rPr>
      </w:pPr>
    </w:p>
    <w:p w:rsidR="005A0E9A" w:rsidRDefault="005A0E9A" w:rsidP="00A954C5">
      <w:pPr>
        <w:spacing w:before="120" w:after="120" w:line="360" w:lineRule="auto"/>
        <w:ind w:right="68"/>
        <w:jc w:val="right"/>
        <w:outlineLvl w:val="0"/>
        <w:rPr>
          <w:rFonts w:ascii="Bookman Old Style" w:eastAsia="Calibri" w:hAnsi="Bookman Old Style" w:cs="Times New Roman"/>
          <w:b/>
          <w:color w:val="auto"/>
          <w:kern w:val="0"/>
        </w:rPr>
      </w:pPr>
      <w:r w:rsidRPr="005A0E9A">
        <w:rPr>
          <w:rFonts w:ascii="Bookman Old Style" w:eastAsia="Calibri" w:hAnsi="Bookman Old Style" w:cs="Times New Roman"/>
          <w:b/>
          <w:color w:val="auto"/>
          <w:kern w:val="0"/>
        </w:rPr>
        <w:t>Προς: Δ.Δ.Ε ΗΜΑΘΙΑΣ</w:t>
      </w:r>
    </w:p>
    <w:p w:rsidR="00A954C5" w:rsidRPr="005A0E9A" w:rsidRDefault="00A954C5" w:rsidP="00A954C5">
      <w:pPr>
        <w:spacing w:before="120" w:after="120" w:line="360" w:lineRule="auto"/>
        <w:ind w:right="68"/>
        <w:jc w:val="right"/>
        <w:outlineLvl w:val="0"/>
        <w:rPr>
          <w:rFonts w:ascii="Bookman Old Style" w:eastAsia="Calibri" w:hAnsi="Bookman Old Style" w:cs="Times New Roman"/>
          <w:b/>
          <w:color w:val="auto"/>
          <w:kern w:val="0"/>
        </w:rPr>
      </w:pPr>
    </w:p>
    <w:p w:rsidR="005A0E9A" w:rsidRPr="005A0E9A" w:rsidRDefault="005A0E9A" w:rsidP="00A954C5">
      <w:pPr>
        <w:tabs>
          <w:tab w:val="left" w:pos="6019"/>
        </w:tabs>
        <w:spacing w:before="120" w:after="120" w:line="360" w:lineRule="auto"/>
        <w:ind w:right="68"/>
        <w:jc w:val="right"/>
        <w:outlineLvl w:val="0"/>
        <w:rPr>
          <w:rFonts w:ascii="Bookman Old Style" w:eastAsia="Calibri" w:hAnsi="Bookman Old Style" w:cs="Times New Roman"/>
          <w:b/>
          <w:color w:val="auto"/>
          <w:kern w:val="0"/>
        </w:rPr>
      </w:pPr>
      <w:r w:rsidRPr="005A0E9A">
        <w:rPr>
          <w:rFonts w:ascii="Bookman Old Style" w:eastAsia="Calibri" w:hAnsi="Bookman Old Style" w:cs="Times New Roman"/>
          <w:b/>
          <w:color w:val="auto"/>
          <w:kern w:val="0"/>
        </w:rPr>
        <w:t>ΚΟΙΝΟΠΟΙΗΣΗ</w:t>
      </w:r>
    </w:p>
    <w:p w:rsidR="005A0E9A" w:rsidRPr="005A0E9A" w:rsidRDefault="005A0E9A" w:rsidP="00A954C5">
      <w:pPr>
        <w:spacing w:before="120" w:after="120" w:line="360" w:lineRule="auto"/>
        <w:ind w:right="68"/>
        <w:jc w:val="right"/>
        <w:outlineLvl w:val="0"/>
        <w:rPr>
          <w:rFonts w:ascii="Bookman Old Style" w:eastAsia="Calibri" w:hAnsi="Bookman Old Style" w:cs="Times New Roman"/>
          <w:color w:val="auto"/>
          <w:kern w:val="0"/>
        </w:rPr>
      </w:pPr>
      <w:r w:rsidRPr="005A0E9A">
        <w:rPr>
          <w:rFonts w:ascii="Bookman Old Style" w:eastAsia="Calibri" w:hAnsi="Bookman Old Style" w:cs="Times New Roman"/>
          <w:b/>
          <w:color w:val="auto"/>
          <w:kern w:val="0"/>
        </w:rPr>
        <w:t>ΓΡΑΦΕΙΑ ΓΕΝΙΚΟΥ ΤΟΥΡΙΣΜΟΥ</w:t>
      </w:r>
    </w:p>
    <w:p w:rsidR="005A0E9A" w:rsidRPr="005A0E9A" w:rsidRDefault="005A0E9A" w:rsidP="005A0E9A">
      <w:pPr>
        <w:spacing w:before="120" w:after="120" w:line="360" w:lineRule="auto"/>
        <w:ind w:right="68"/>
        <w:rPr>
          <w:rFonts w:ascii="Bookman Old Style" w:eastAsia="Calibri" w:hAnsi="Bookman Old Style" w:cs="Times New Roman"/>
          <w:b/>
          <w:color w:val="auto"/>
          <w:kern w:val="0"/>
        </w:rPr>
      </w:pPr>
    </w:p>
    <w:p w:rsidR="005A0E9A" w:rsidRPr="005A0E9A" w:rsidRDefault="005A0E9A" w:rsidP="005A0E9A">
      <w:pPr>
        <w:spacing w:before="120" w:after="120" w:line="360" w:lineRule="auto"/>
        <w:ind w:right="68"/>
        <w:outlineLvl w:val="0"/>
        <w:rPr>
          <w:rFonts w:ascii="Bookman Old Style" w:eastAsia="Calibri" w:hAnsi="Bookman Old Style" w:cs="Times New Roman"/>
          <w:b/>
          <w:color w:val="auto"/>
          <w:kern w:val="0"/>
        </w:rPr>
      </w:pPr>
      <w:r w:rsidRPr="005A0E9A">
        <w:rPr>
          <w:rFonts w:ascii="Bookman Old Style" w:eastAsia="Calibri" w:hAnsi="Bookman Old Style" w:cs="Times New Roman"/>
          <w:b/>
          <w:color w:val="auto"/>
          <w:kern w:val="0"/>
        </w:rPr>
        <w:t>Θέμα : &lt;&lt;Πρόσκλ</w:t>
      </w:r>
      <w:r w:rsidR="002737FD">
        <w:rPr>
          <w:rFonts w:ascii="Bookman Old Style" w:eastAsia="Calibri" w:hAnsi="Bookman Old Style" w:cs="Times New Roman"/>
          <w:b/>
          <w:color w:val="auto"/>
          <w:kern w:val="0"/>
        </w:rPr>
        <w:t>ηση κατάθεσης προσφοράς για τετραήμερη εκδρομή στο Ντουμπρόβνικ, Κότορ και Μπού</w:t>
      </w:r>
      <w:r w:rsidR="0024199B">
        <w:rPr>
          <w:rFonts w:ascii="Bookman Old Style" w:eastAsia="Calibri" w:hAnsi="Bookman Old Style" w:cs="Times New Roman"/>
          <w:b/>
          <w:color w:val="auto"/>
          <w:kern w:val="0"/>
        </w:rPr>
        <w:t>ν</w:t>
      </w:r>
      <w:r w:rsidR="002737FD">
        <w:rPr>
          <w:rFonts w:ascii="Bookman Old Style" w:eastAsia="Calibri" w:hAnsi="Bookman Old Style" w:cs="Times New Roman"/>
          <w:b/>
          <w:color w:val="auto"/>
          <w:kern w:val="0"/>
        </w:rPr>
        <w:t>τβα των Δαλματικών Ακτών</w:t>
      </w:r>
      <w:r w:rsidRPr="005A0E9A">
        <w:rPr>
          <w:rFonts w:ascii="Bookman Old Style" w:eastAsia="Calibri" w:hAnsi="Bookman Old Style" w:cs="Times New Roman"/>
          <w:b/>
          <w:color w:val="auto"/>
          <w:kern w:val="0"/>
        </w:rPr>
        <w:t>&gt;&gt;</w:t>
      </w:r>
    </w:p>
    <w:p w:rsidR="005A0E9A" w:rsidRPr="005A0E9A" w:rsidRDefault="005A0E9A" w:rsidP="005A0E9A">
      <w:pPr>
        <w:spacing w:before="120" w:after="120" w:line="360" w:lineRule="auto"/>
        <w:ind w:right="5"/>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Το 1</w:t>
      </w:r>
      <w:r w:rsidRPr="005A0E9A">
        <w:rPr>
          <w:rFonts w:ascii="Bookman Old Style" w:eastAsia="Calibri" w:hAnsi="Bookman Old Style" w:cs="Times New Roman"/>
          <w:color w:val="auto"/>
          <w:kern w:val="0"/>
          <w:vertAlign w:val="superscript"/>
        </w:rPr>
        <w:t>ο</w:t>
      </w:r>
      <w:r w:rsidRPr="005A0E9A">
        <w:rPr>
          <w:rFonts w:ascii="Bookman Old Style" w:eastAsia="Calibri" w:hAnsi="Bookman Old Style" w:cs="Times New Roman"/>
          <w:color w:val="auto"/>
          <w:kern w:val="0"/>
        </w:rPr>
        <w:t xml:space="preserve"> ΓΕΛ Νάουσας ζητά κατάθεση π</w:t>
      </w:r>
      <w:r w:rsidR="000513D8">
        <w:rPr>
          <w:rFonts w:ascii="Bookman Old Style" w:eastAsia="Calibri" w:hAnsi="Bookman Old Style" w:cs="Times New Roman"/>
          <w:color w:val="auto"/>
          <w:kern w:val="0"/>
        </w:rPr>
        <w:t>ροσφορών για πραγματοποίηση τετραήμερης</w:t>
      </w:r>
      <w:r w:rsidRPr="005A0E9A">
        <w:rPr>
          <w:rFonts w:ascii="Bookman Old Style" w:eastAsia="Calibri" w:hAnsi="Bookman Old Style" w:cs="Times New Roman"/>
          <w:color w:val="auto"/>
          <w:kern w:val="0"/>
        </w:rPr>
        <w:t xml:space="preserve"> ε</w:t>
      </w:r>
      <w:r w:rsidR="000513D8">
        <w:rPr>
          <w:rFonts w:ascii="Bookman Old Style" w:eastAsia="Calibri" w:hAnsi="Bookman Old Style" w:cs="Times New Roman"/>
          <w:color w:val="auto"/>
          <w:kern w:val="0"/>
        </w:rPr>
        <w:t>κπαιδευτικής εκδρομής στις πόλεις</w:t>
      </w:r>
      <w:r w:rsidRPr="005A0E9A">
        <w:rPr>
          <w:rFonts w:ascii="Bookman Old Style" w:eastAsia="Calibri" w:hAnsi="Bookman Old Style" w:cs="Times New Roman"/>
          <w:color w:val="auto"/>
          <w:kern w:val="0"/>
        </w:rPr>
        <w:t xml:space="preserve"> </w:t>
      </w:r>
      <w:r w:rsidR="000513D8" w:rsidRPr="000513D8">
        <w:rPr>
          <w:rFonts w:ascii="Bookman Old Style" w:eastAsia="Calibri" w:hAnsi="Bookman Old Style" w:cs="Times New Roman"/>
          <w:color w:val="auto"/>
          <w:kern w:val="0"/>
        </w:rPr>
        <w:t>Ντουμπρόβνικ, Κότορ και Μπούτβα των Δαλματικών Ακτών</w:t>
      </w:r>
      <w:r w:rsidR="000513D8">
        <w:rPr>
          <w:rFonts w:ascii="Bookman Old Style" w:eastAsia="Calibri" w:hAnsi="Bookman Old Style" w:cs="Times New Roman"/>
          <w:color w:val="auto"/>
          <w:kern w:val="0"/>
        </w:rPr>
        <w:t xml:space="preserve"> </w:t>
      </w:r>
      <w:r w:rsidRPr="005A0E9A">
        <w:rPr>
          <w:rFonts w:ascii="Bookman Old Style" w:eastAsia="Calibri" w:hAnsi="Bookman Old Style" w:cs="Times New Roman"/>
          <w:color w:val="auto"/>
          <w:kern w:val="0"/>
        </w:rPr>
        <w:t>σύμφωνα με την</w:t>
      </w:r>
      <w:r w:rsidR="000513D8">
        <w:rPr>
          <w:rFonts w:ascii="Bookman Old Style" w:eastAsia="Calibri" w:hAnsi="Bookman Old Style" w:cs="Times New Roman"/>
          <w:color w:val="auto"/>
          <w:kern w:val="0"/>
        </w:rPr>
        <w:t xml:space="preserve"> </w:t>
      </w:r>
      <w:r w:rsidRPr="005A0E9A">
        <w:rPr>
          <w:rFonts w:ascii="Bookman Old Style" w:eastAsia="Calibri" w:hAnsi="Bookman Old Style" w:cs="Times New Roman"/>
          <w:b/>
          <w:color w:val="000000"/>
          <w:kern w:val="0"/>
        </w:rPr>
        <w:t xml:space="preserve">Υ.Α </w:t>
      </w:r>
      <w:r w:rsidRPr="005A0E9A">
        <w:rPr>
          <w:rFonts w:ascii="Palatino Linotype" w:eastAsia="Calibri" w:hAnsi="Palatino Linotype" w:cs="Times New Roman"/>
          <w:b/>
          <w:i/>
          <w:color w:val="000000"/>
          <w:kern w:val="0"/>
        </w:rPr>
        <w:t>20883/ΓΔ4/13-2-2020,  ΦΕΚ 456/τ.Β’/11-02-2020</w:t>
      </w:r>
      <w:r w:rsidRPr="005A0E9A">
        <w:rPr>
          <w:rFonts w:ascii="Bookman Old Style" w:eastAsia="Calibri" w:hAnsi="Bookman Old Style" w:cs="Times New Roman"/>
          <w:color w:val="auto"/>
          <w:kern w:val="0"/>
        </w:rPr>
        <w:t xml:space="preserve">. </w:t>
      </w:r>
      <w:r w:rsidRPr="005A0E9A">
        <w:rPr>
          <w:rFonts w:ascii="Bookman Old Style" w:eastAsia="Calibri" w:hAnsi="Bookman Old Style" w:cs="Times New Roman"/>
          <w:color w:val="000000"/>
          <w:kern w:val="0"/>
        </w:rPr>
        <w:t xml:space="preserve">Αντικείμενο του διαγωνισμού είναι η ανάδειξη της πιο αξιόλογης οικονομικά και ποιοτικά προσφοράς ταξιδιωτικού γραφείου. </w:t>
      </w:r>
      <w:r w:rsidRPr="005A0E9A">
        <w:rPr>
          <w:rFonts w:ascii="Bookman Old Style" w:eastAsia="Calibri" w:hAnsi="Bookman Old Style" w:cs="Times New Roman"/>
          <w:color w:val="auto"/>
          <w:kern w:val="0"/>
        </w:rPr>
        <w:t xml:space="preserve">Παρακαλούμε να μας αποστείλετε προσφορά, έως την </w:t>
      </w:r>
      <w:r w:rsidR="002737FD">
        <w:rPr>
          <w:rFonts w:ascii="Bookman Old Style" w:eastAsia="Calibri" w:hAnsi="Bookman Old Style" w:cs="Times New Roman"/>
          <w:b/>
          <w:bCs/>
          <w:color w:val="auto"/>
          <w:kern w:val="0"/>
        </w:rPr>
        <w:t>Πέμπτη</w:t>
      </w:r>
      <w:r w:rsidR="00513853">
        <w:rPr>
          <w:rFonts w:ascii="Bookman Old Style" w:eastAsia="Calibri" w:hAnsi="Bookman Old Style" w:cs="Times New Roman"/>
          <w:b/>
          <w:bCs/>
          <w:color w:val="auto"/>
          <w:kern w:val="0"/>
        </w:rPr>
        <w:t xml:space="preserve"> </w:t>
      </w:r>
      <w:r w:rsidR="002737FD">
        <w:rPr>
          <w:rFonts w:ascii="Bookman Old Style" w:eastAsia="Calibri" w:hAnsi="Bookman Old Style" w:cs="Times New Roman"/>
          <w:b/>
          <w:bCs/>
          <w:color w:val="auto"/>
          <w:kern w:val="0"/>
        </w:rPr>
        <w:t>15 Φεβρουαρίου</w:t>
      </w:r>
      <w:r w:rsidR="00C15D2A" w:rsidRPr="00C15D2A">
        <w:rPr>
          <w:rFonts w:ascii="Bookman Old Style" w:eastAsia="Calibri" w:hAnsi="Bookman Old Style" w:cs="Times New Roman"/>
          <w:b/>
          <w:bCs/>
          <w:color w:val="auto"/>
          <w:kern w:val="0"/>
        </w:rPr>
        <w:t xml:space="preserve"> </w:t>
      </w:r>
      <w:r w:rsidRPr="005A0E9A">
        <w:rPr>
          <w:rFonts w:ascii="Bookman Old Style" w:eastAsia="Calibri" w:hAnsi="Bookman Old Style" w:cs="Times New Roman"/>
          <w:b/>
          <w:bCs/>
          <w:color w:val="auto"/>
          <w:kern w:val="0"/>
        </w:rPr>
        <w:t>202</w:t>
      </w:r>
      <w:r w:rsidR="002737FD">
        <w:rPr>
          <w:rFonts w:ascii="Bookman Old Style" w:eastAsia="Calibri" w:hAnsi="Bookman Old Style" w:cs="Times New Roman"/>
          <w:b/>
          <w:bCs/>
          <w:color w:val="auto"/>
          <w:kern w:val="0"/>
        </w:rPr>
        <w:t>4</w:t>
      </w:r>
      <w:r w:rsidRPr="005A0E9A">
        <w:rPr>
          <w:rFonts w:ascii="Bookman Old Style" w:eastAsia="Calibri" w:hAnsi="Bookman Old Style" w:cs="Times New Roman"/>
          <w:b/>
          <w:bCs/>
          <w:color w:val="auto"/>
          <w:kern w:val="0"/>
        </w:rPr>
        <w:t xml:space="preserve">  και ώρα 12.00 μ. μ</w:t>
      </w:r>
      <w:r w:rsidRPr="005A0E9A">
        <w:rPr>
          <w:rFonts w:ascii="Bookman Old Style" w:eastAsia="Calibri" w:hAnsi="Bookman Old Style" w:cs="Times New Roman"/>
          <w:color w:val="auto"/>
          <w:kern w:val="0"/>
        </w:rPr>
        <w:t xml:space="preserve">. Η εκδρομή θα πραγματοποιηθεί στο διάστημα από τις </w:t>
      </w:r>
      <w:r w:rsidR="002737FD">
        <w:rPr>
          <w:rFonts w:ascii="Bookman Old Style" w:eastAsia="Calibri" w:hAnsi="Bookman Old Style" w:cs="Times New Roman"/>
          <w:b/>
          <w:bCs/>
          <w:color w:val="auto"/>
          <w:kern w:val="0"/>
        </w:rPr>
        <w:t>3 Απριλίου 2024</w:t>
      </w:r>
      <w:r w:rsidR="00C15D2A" w:rsidRPr="00C15D2A">
        <w:rPr>
          <w:rFonts w:ascii="Bookman Old Style" w:eastAsia="Calibri" w:hAnsi="Bookman Old Style" w:cs="Times New Roman"/>
          <w:b/>
          <w:bCs/>
          <w:color w:val="auto"/>
          <w:kern w:val="0"/>
        </w:rPr>
        <w:t xml:space="preserve"> </w:t>
      </w:r>
      <w:r w:rsidR="00897780">
        <w:rPr>
          <w:rFonts w:ascii="Bookman Old Style" w:eastAsia="Calibri" w:hAnsi="Bookman Old Style" w:cs="Times New Roman"/>
          <w:b/>
          <w:bCs/>
          <w:color w:val="auto"/>
          <w:kern w:val="0"/>
        </w:rPr>
        <w:t>έως</w:t>
      </w:r>
      <w:r w:rsidRPr="005A0E9A">
        <w:rPr>
          <w:rFonts w:ascii="Bookman Old Style" w:eastAsia="Calibri" w:hAnsi="Bookman Old Style" w:cs="Times New Roman"/>
          <w:b/>
          <w:bCs/>
          <w:color w:val="auto"/>
          <w:kern w:val="0"/>
        </w:rPr>
        <w:t xml:space="preserve"> και </w:t>
      </w:r>
      <w:r w:rsidR="002737FD">
        <w:rPr>
          <w:rFonts w:ascii="Bookman Old Style" w:eastAsia="Calibri" w:hAnsi="Bookman Old Style" w:cs="Times New Roman"/>
          <w:b/>
          <w:bCs/>
          <w:color w:val="auto"/>
          <w:kern w:val="0"/>
        </w:rPr>
        <w:t>6 Απριλίου</w:t>
      </w:r>
      <w:r w:rsidR="00C15D2A" w:rsidRPr="00C15D2A">
        <w:rPr>
          <w:rFonts w:ascii="Bookman Old Style" w:eastAsia="Calibri" w:hAnsi="Bookman Old Style" w:cs="Times New Roman"/>
          <w:b/>
          <w:bCs/>
          <w:color w:val="auto"/>
          <w:kern w:val="0"/>
        </w:rPr>
        <w:t xml:space="preserve"> 202</w:t>
      </w:r>
      <w:r w:rsidR="002737FD">
        <w:rPr>
          <w:rFonts w:ascii="Bookman Old Style" w:eastAsia="Calibri" w:hAnsi="Bookman Old Style" w:cs="Times New Roman"/>
          <w:b/>
          <w:bCs/>
          <w:color w:val="auto"/>
          <w:kern w:val="0"/>
        </w:rPr>
        <w:t>4</w:t>
      </w:r>
      <w:r w:rsidR="00C15D2A">
        <w:rPr>
          <w:rFonts w:ascii="Bookman Old Style" w:eastAsia="Calibri" w:hAnsi="Bookman Old Style" w:cs="Times New Roman"/>
          <w:color w:val="auto"/>
          <w:kern w:val="0"/>
        </w:rPr>
        <w:t xml:space="preserve"> κ</w:t>
      </w:r>
      <w:r w:rsidRPr="005A0E9A">
        <w:rPr>
          <w:rFonts w:ascii="Bookman Old Style" w:eastAsia="Calibri" w:hAnsi="Bookman Old Style" w:cs="Times New Roman"/>
          <w:color w:val="auto"/>
          <w:kern w:val="0"/>
        </w:rPr>
        <w:t xml:space="preserve">αι θα συμμετάσχουν </w:t>
      </w:r>
      <w:r w:rsidRPr="00FF0A3D">
        <w:rPr>
          <w:rFonts w:ascii="Bookman Old Style" w:eastAsia="Calibri" w:hAnsi="Bookman Old Style" w:cs="Times New Roman"/>
          <w:color w:val="auto"/>
          <w:kern w:val="0"/>
        </w:rPr>
        <w:t xml:space="preserve">περίπου </w:t>
      </w:r>
      <w:r w:rsidR="0024199B">
        <w:rPr>
          <w:rFonts w:ascii="Bookman Old Style" w:eastAsia="Calibri" w:hAnsi="Bookman Old Style" w:cs="Times New Roman"/>
          <w:color w:val="auto"/>
          <w:kern w:val="0"/>
        </w:rPr>
        <w:t>50</w:t>
      </w:r>
      <w:r w:rsidR="00513853">
        <w:rPr>
          <w:rFonts w:ascii="Bookman Old Style" w:eastAsia="Calibri" w:hAnsi="Bookman Old Style" w:cs="Times New Roman"/>
          <w:color w:val="auto"/>
          <w:kern w:val="0"/>
        </w:rPr>
        <w:t xml:space="preserve"> </w:t>
      </w:r>
      <w:r w:rsidRPr="005A0E9A">
        <w:rPr>
          <w:rFonts w:ascii="Bookman Old Style" w:eastAsia="Calibri" w:hAnsi="Bookman Old Style" w:cs="Times New Roman"/>
          <w:color w:val="auto"/>
          <w:kern w:val="0"/>
        </w:rPr>
        <w:t xml:space="preserve">μαθητές/τριες της Β΄ </w:t>
      </w:r>
      <w:r w:rsidR="002737FD">
        <w:rPr>
          <w:rFonts w:ascii="Bookman Old Style" w:eastAsia="Calibri" w:hAnsi="Bookman Old Style" w:cs="Times New Roman"/>
          <w:color w:val="auto"/>
          <w:kern w:val="0"/>
        </w:rPr>
        <w:t>και της Α΄</w:t>
      </w:r>
      <w:r w:rsidR="00513853">
        <w:rPr>
          <w:rFonts w:ascii="Bookman Old Style" w:eastAsia="Calibri" w:hAnsi="Bookman Old Style" w:cs="Times New Roman"/>
          <w:color w:val="auto"/>
          <w:kern w:val="0"/>
        </w:rPr>
        <w:t xml:space="preserve"> </w:t>
      </w:r>
      <w:r w:rsidRPr="005A0E9A">
        <w:rPr>
          <w:rFonts w:ascii="Bookman Old Style" w:eastAsia="Calibri" w:hAnsi="Bookman Old Style" w:cs="Times New Roman"/>
          <w:color w:val="auto"/>
          <w:kern w:val="0"/>
        </w:rPr>
        <w:t>τάξης, οι οποίοι θα συνοδεύονται από τέσσερις  (4) καθηγητές/τριες. Η εκδρομή θα πραγματοποιηθεί οδικώς και μόνο από την κύρια εθνική οδό (όχι από παράδρομους αν δεν συντρέχει λόγος).  Η κατηγορία καταλύματος πρέπει να είναι Α΄ κατηγορίας (τεσσάρων ή πέντε αστέρων) σε δίκλινα ή τρίκλινα δωμάτια με ημιδιατροφή (πρωϊνό – δείπνο) για τους μαθητές και μονόκλινα για τους καθηγητές στον ίδιο όροφο του ξενοδοχείου και όχι διασκορπισμένα.  Επιπρόσθετα επιθυμούμε:</w:t>
      </w:r>
    </w:p>
    <w:p w:rsidR="005A0E9A" w:rsidRPr="005A0E9A" w:rsidRDefault="005A0E9A" w:rsidP="005A0E9A">
      <w:pPr>
        <w:numPr>
          <w:ilvl w:val="0"/>
          <w:numId w:val="2"/>
        </w:numPr>
        <w:spacing w:after="200" w:line="276" w:lineRule="auto"/>
        <w:jc w:val="left"/>
        <w:rPr>
          <w:rFonts w:ascii="Bookman Old Style" w:eastAsia="Calibri" w:hAnsi="Bookman Old Style"/>
          <w:color w:val="auto"/>
          <w:kern w:val="0"/>
        </w:rPr>
      </w:pPr>
      <w:r w:rsidRPr="005A0E9A">
        <w:rPr>
          <w:rFonts w:ascii="Bookman Old Style" w:eastAsia="Calibri" w:hAnsi="Bookman Old Style"/>
          <w:color w:val="auto"/>
          <w:kern w:val="0"/>
        </w:rPr>
        <w:t>Συνοδό του πρακτορείου καθ’ όλη τη διάρκεια της εκδρομής.</w:t>
      </w:r>
    </w:p>
    <w:p w:rsidR="005A0E9A" w:rsidRPr="005A0E9A" w:rsidRDefault="005A0E9A" w:rsidP="005A0E9A">
      <w:pPr>
        <w:numPr>
          <w:ilvl w:val="0"/>
          <w:numId w:val="2"/>
        </w:numPr>
        <w:spacing w:after="200" w:line="276" w:lineRule="auto"/>
        <w:jc w:val="left"/>
        <w:rPr>
          <w:rFonts w:ascii="Bookman Old Style" w:eastAsia="Calibri" w:hAnsi="Bookman Old Style"/>
          <w:color w:val="auto"/>
          <w:kern w:val="0"/>
        </w:rPr>
      </w:pPr>
      <w:r w:rsidRPr="005A0E9A">
        <w:rPr>
          <w:rFonts w:ascii="Bookman Old Style" w:eastAsia="Calibri" w:hAnsi="Bookman Old Style"/>
          <w:color w:val="auto"/>
          <w:kern w:val="0"/>
        </w:rPr>
        <w:t xml:space="preserve">Ασφαλιστική κάλυψη για όλους, Φ.Π.Α και </w:t>
      </w:r>
      <w:r w:rsidRPr="005A0E9A">
        <w:rPr>
          <w:rFonts w:ascii="Bookman Old Style" w:eastAsia="Calibri" w:hAnsi="Bookman Old Style"/>
          <w:color w:val="auto"/>
          <w:kern w:val="0"/>
          <w:lang w:val="en-US"/>
        </w:rPr>
        <w:t>FREE</w:t>
      </w:r>
      <w:r w:rsidRPr="005A0E9A">
        <w:rPr>
          <w:rFonts w:ascii="Bookman Old Style" w:eastAsia="Calibri" w:hAnsi="Bookman Old Style"/>
          <w:color w:val="auto"/>
          <w:kern w:val="0"/>
        </w:rPr>
        <w:t xml:space="preserve"> των καθηγητών και </w:t>
      </w:r>
      <w:r w:rsidR="00513DAD">
        <w:rPr>
          <w:rFonts w:ascii="Bookman Old Style" w:eastAsia="Calibri" w:hAnsi="Bookman Old Style"/>
          <w:color w:val="auto"/>
          <w:kern w:val="0"/>
        </w:rPr>
        <w:t>1</w:t>
      </w:r>
      <w:r w:rsidR="00952B60" w:rsidRPr="00952B60">
        <w:rPr>
          <w:rFonts w:ascii="Bookman Old Style" w:eastAsia="Calibri" w:hAnsi="Bookman Old Style"/>
          <w:color w:val="auto"/>
          <w:kern w:val="0"/>
        </w:rPr>
        <w:t xml:space="preserve"> </w:t>
      </w:r>
      <w:r w:rsidR="00952B60">
        <w:rPr>
          <w:rFonts w:ascii="Bookman Old Style" w:eastAsia="Calibri" w:hAnsi="Bookman Old Style"/>
          <w:color w:val="auto"/>
          <w:kern w:val="0"/>
          <w:lang w:val="en-US"/>
        </w:rPr>
        <w:t>FREE</w:t>
      </w:r>
      <w:r w:rsidR="00952B60">
        <w:rPr>
          <w:rFonts w:ascii="Bookman Old Style" w:eastAsia="Calibri" w:hAnsi="Bookman Old Style"/>
          <w:color w:val="auto"/>
          <w:kern w:val="0"/>
        </w:rPr>
        <w:t xml:space="preserve"> </w:t>
      </w:r>
      <w:r w:rsidR="002737FD">
        <w:rPr>
          <w:rFonts w:ascii="Bookman Old Style" w:eastAsia="Calibri" w:hAnsi="Bookman Old Style"/>
          <w:color w:val="auto"/>
          <w:kern w:val="0"/>
        </w:rPr>
        <w:t xml:space="preserve"> </w:t>
      </w:r>
      <w:r w:rsidRPr="005A0E9A">
        <w:rPr>
          <w:rFonts w:ascii="Bookman Old Style" w:eastAsia="Calibri" w:hAnsi="Bookman Old Style"/>
          <w:color w:val="auto"/>
          <w:kern w:val="0"/>
        </w:rPr>
        <w:t>μαθητών/τριών.</w:t>
      </w:r>
    </w:p>
    <w:p w:rsidR="005A0E9A" w:rsidRDefault="002737FD" w:rsidP="005A0E9A">
      <w:pPr>
        <w:spacing w:after="200" w:line="276" w:lineRule="auto"/>
        <w:rPr>
          <w:rFonts w:ascii="Bookman Old Style" w:eastAsia="Calibri" w:hAnsi="Bookman Old Style"/>
          <w:color w:val="auto"/>
          <w:kern w:val="0"/>
        </w:rPr>
      </w:pPr>
      <w:r>
        <w:rPr>
          <w:rFonts w:ascii="Bookman Old Style" w:eastAsia="Calibri" w:hAnsi="Bookman Old Style"/>
          <w:color w:val="auto"/>
          <w:kern w:val="0"/>
        </w:rPr>
        <w:lastRenderedPageBreak/>
        <w:t xml:space="preserve">Η παραμονή μας στο Ντουμπρόβνικ </w:t>
      </w:r>
      <w:r w:rsidR="005A0E9A" w:rsidRPr="005A0E9A">
        <w:rPr>
          <w:rFonts w:ascii="Bookman Old Style" w:eastAsia="Calibri" w:hAnsi="Bookman Old Style"/>
          <w:color w:val="auto"/>
          <w:kern w:val="0"/>
        </w:rPr>
        <w:t xml:space="preserve"> θα πε</w:t>
      </w:r>
      <w:r>
        <w:rPr>
          <w:rFonts w:ascii="Bookman Old Style" w:eastAsia="Calibri" w:hAnsi="Bookman Old Style"/>
          <w:color w:val="auto"/>
          <w:kern w:val="0"/>
        </w:rPr>
        <w:t>ριλαμβάνει  επισκέψεις στην παλιά πόλη</w:t>
      </w:r>
      <w:r w:rsidR="005A0E9A" w:rsidRPr="005A0E9A">
        <w:rPr>
          <w:rFonts w:ascii="Bookman Old Style" w:eastAsia="Calibri" w:hAnsi="Bookman Old Style"/>
          <w:color w:val="auto"/>
          <w:kern w:val="0"/>
        </w:rPr>
        <w:t>, στο</w:t>
      </w:r>
      <w:r>
        <w:rPr>
          <w:rFonts w:ascii="Bookman Old Style" w:eastAsia="Calibri" w:hAnsi="Bookman Old Style"/>
          <w:color w:val="auto"/>
          <w:kern w:val="0"/>
        </w:rPr>
        <w:t xml:space="preserve"> συντριβάνι </w:t>
      </w:r>
      <w:r>
        <w:rPr>
          <w:rFonts w:ascii="Bookman Old Style" w:eastAsia="Calibri" w:hAnsi="Bookman Old Style"/>
          <w:color w:val="auto"/>
          <w:kern w:val="0"/>
          <w:lang w:val="en-US"/>
        </w:rPr>
        <w:t>Onofrio</w:t>
      </w:r>
      <w:r w:rsidR="005A0E9A" w:rsidRPr="005A0E9A">
        <w:rPr>
          <w:rFonts w:ascii="Bookman Old Style" w:eastAsia="Calibri" w:hAnsi="Bookman Old Style"/>
          <w:color w:val="auto"/>
          <w:kern w:val="0"/>
        </w:rPr>
        <w:t>,</w:t>
      </w:r>
      <w:r w:rsidR="00513853">
        <w:rPr>
          <w:rFonts w:ascii="Bookman Old Style" w:eastAsia="Calibri" w:hAnsi="Bookman Old Style"/>
          <w:color w:val="auto"/>
          <w:kern w:val="0"/>
        </w:rPr>
        <w:t xml:space="preserve"> </w:t>
      </w:r>
      <w:r w:rsidR="008869E7">
        <w:rPr>
          <w:rFonts w:ascii="Bookman Old Style" w:eastAsia="Calibri" w:hAnsi="Bookman Old Style"/>
          <w:color w:val="auto"/>
          <w:kern w:val="0"/>
        </w:rPr>
        <w:t xml:space="preserve">στο </w:t>
      </w:r>
      <w:r w:rsidR="008869E7">
        <w:rPr>
          <w:rFonts w:ascii="Bookman Old Style" w:eastAsia="Calibri" w:hAnsi="Bookman Old Style"/>
          <w:color w:val="auto"/>
          <w:kern w:val="0"/>
          <w:lang w:val="en-US"/>
        </w:rPr>
        <w:t>stradum</w:t>
      </w:r>
      <w:r w:rsidR="008869E7">
        <w:rPr>
          <w:rFonts w:ascii="Bookman Old Style" w:eastAsia="Calibri" w:hAnsi="Bookman Old Style"/>
          <w:color w:val="auto"/>
          <w:kern w:val="0"/>
        </w:rPr>
        <w:t>,</w:t>
      </w:r>
      <w:r w:rsidR="005A0E9A" w:rsidRPr="005A0E9A">
        <w:rPr>
          <w:rFonts w:ascii="Bookman Old Style" w:eastAsia="Calibri" w:hAnsi="Bookman Old Style"/>
          <w:color w:val="auto"/>
          <w:kern w:val="0"/>
        </w:rPr>
        <w:t xml:space="preserve"> </w:t>
      </w:r>
      <w:r w:rsidR="008869E7">
        <w:rPr>
          <w:rFonts w:ascii="Bookman Old Style" w:eastAsia="Calibri" w:hAnsi="Bookman Old Style"/>
          <w:color w:val="auto"/>
          <w:kern w:val="0"/>
        </w:rPr>
        <w:t>στο φρούριο του Αγίου Ιωάννη</w:t>
      </w:r>
      <w:r w:rsidR="005A0E9A" w:rsidRPr="005A0E9A">
        <w:rPr>
          <w:rFonts w:ascii="Bookman Old Style" w:eastAsia="Calibri" w:hAnsi="Bookman Old Style"/>
          <w:color w:val="auto"/>
          <w:kern w:val="0"/>
        </w:rPr>
        <w:t>,</w:t>
      </w:r>
      <w:r w:rsidR="000513D8">
        <w:rPr>
          <w:rFonts w:ascii="Bookman Old Style" w:eastAsia="Calibri" w:hAnsi="Bookman Old Style"/>
          <w:color w:val="auto"/>
          <w:kern w:val="0"/>
        </w:rPr>
        <w:t xml:space="preserve"> </w:t>
      </w:r>
      <w:r w:rsidR="008869E7">
        <w:rPr>
          <w:rFonts w:ascii="Bookman Old Style" w:eastAsia="Calibri" w:hAnsi="Bookman Old Style"/>
          <w:color w:val="auto"/>
          <w:kern w:val="0"/>
        </w:rPr>
        <w:t>στα τείχη στην εκκλησία του Αγίου Βλασίου</w:t>
      </w:r>
      <w:r w:rsidR="005A0E9A" w:rsidRPr="005A0E9A">
        <w:rPr>
          <w:rFonts w:ascii="Bookman Old Style" w:eastAsia="Calibri" w:hAnsi="Bookman Old Style"/>
          <w:color w:val="auto"/>
          <w:kern w:val="0"/>
        </w:rPr>
        <w:t>.</w:t>
      </w:r>
      <w:r w:rsidR="008869E7">
        <w:rPr>
          <w:rFonts w:ascii="Bookman Old Style" w:eastAsia="Calibri" w:hAnsi="Bookman Old Style"/>
          <w:color w:val="auto"/>
          <w:kern w:val="0"/>
        </w:rPr>
        <w:t xml:space="preserve"> Στο Κότορ θα επισκεπτούμε τη Βενετσιάνικη οχύρωση, το κάστρο </w:t>
      </w:r>
      <w:r w:rsidR="008869E7">
        <w:rPr>
          <w:rFonts w:ascii="Bookman Old Style" w:eastAsia="Calibri" w:hAnsi="Bookman Old Style"/>
          <w:color w:val="auto"/>
          <w:kern w:val="0"/>
          <w:lang w:val="en-US"/>
        </w:rPr>
        <w:t>San</w:t>
      </w:r>
      <w:r w:rsidR="008869E7" w:rsidRPr="008869E7">
        <w:rPr>
          <w:rFonts w:ascii="Bookman Old Style" w:eastAsia="Calibri" w:hAnsi="Bookman Old Style"/>
          <w:color w:val="auto"/>
          <w:kern w:val="0"/>
        </w:rPr>
        <w:t xml:space="preserve"> </w:t>
      </w:r>
      <w:r w:rsidR="008869E7">
        <w:rPr>
          <w:rFonts w:ascii="Bookman Old Style" w:eastAsia="Calibri" w:hAnsi="Bookman Old Style"/>
          <w:color w:val="auto"/>
          <w:kern w:val="0"/>
          <w:lang w:val="en-US"/>
        </w:rPr>
        <w:t>Giovanni</w:t>
      </w:r>
      <w:r w:rsidR="008869E7" w:rsidRPr="008869E7">
        <w:rPr>
          <w:rFonts w:ascii="Bookman Old Style" w:eastAsia="Calibri" w:hAnsi="Bookman Old Style"/>
          <w:color w:val="auto"/>
          <w:kern w:val="0"/>
        </w:rPr>
        <w:t xml:space="preserve">, </w:t>
      </w:r>
      <w:r w:rsidR="008869E7">
        <w:rPr>
          <w:rFonts w:ascii="Bookman Old Style" w:eastAsia="Calibri" w:hAnsi="Bookman Old Style"/>
          <w:color w:val="auto"/>
          <w:kern w:val="0"/>
        </w:rPr>
        <w:t xml:space="preserve">και την παλιά πόλη. Στη Μπούτβα το φρούριο </w:t>
      </w:r>
      <w:r w:rsidR="008869E7">
        <w:rPr>
          <w:rFonts w:ascii="Bookman Old Style" w:eastAsia="Calibri" w:hAnsi="Bookman Old Style"/>
          <w:color w:val="auto"/>
          <w:kern w:val="0"/>
          <w:lang w:val="en-US"/>
        </w:rPr>
        <w:t>Citadel</w:t>
      </w:r>
      <w:r w:rsidR="008869E7" w:rsidRPr="008869E7">
        <w:rPr>
          <w:rFonts w:ascii="Bookman Old Style" w:eastAsia="Calibri" w:hAnsi="Bookman Old Style"/>
          <w:color w:val="auto"/>
          <w:kern w:val="0"/>
        </w:rPr>
        <w:t>,</w:t>
      </w:r>
      <w:r w:rsidR="008869E7">
        <w:rPr>
          <w:rFonts w:ascii="Bookman Old Style" w:eastAsia="Calibri" w:hAnsi="Bookman Old Style"/>
          <w:color w:val="auto"/>
          <w:kern w:val="0"/>
        </w:rPr>
        <w:t xml:space="preserve">την παλιά πόλη με τα τείχη και </w:t>
      </w:r>
      <w:r w:rsidR="008869E7" w:rsidRPr="008869E7">
        <w:rPr>
          <w:rFonts w:ascii="Bookman Old Style" w:eastAsia="Calibri" w:hAnsi="Bookman Old Style"/>
          <w:color w:val="auto"/>
          <w:kern w:val="0"/>
        </w:rPr>
        <w:t xml:space="preserve"> </w:t>
      </w:r>
      <w:r w:rsidR="008869E7">
        <w:rPr>
          <w:rFonts w:ascii="Bookman Old Style" w:eastAsia="Calibri" w:hAnsi="Bookman Old Style"/>
          <w:color w:val="auto"/>
          <w:kern w:val="0"/>
        </w:rPr>
        <w:t xml:space="preserve">την Ορθόδοξη Εκκλησία </w:t>
      </w:r>
      <w:r w:rsidR="008869E7">
        <w:rPr>
          <w:rFonts w:ascii="Bookman Old Style" w:eastAsia="Calibri" w:hAnsi="Bookman Old Style"/>
          <w:color w:val="auto"/>
          <w:kern w:val="0"/>
          <w:lang w:val="en-US"/>
        </w:rPr>
        <w:t>Sveti</w:t>
      </w:r>
      <w:r w:rsidR="008869E7" w:rsidRPr="008869E7">
        <w:rPr>
          <w:rFonts w:ascii="Bookman Old Style" w:eastAsia="Calibri" w:hAnsi="Bookman Old Style"/>
          <w:color w:val="auto"/>
          <w:kern w:val="0"/>
        </w:rPr>
        <w:t xml:space="preserve"> </w:t>
      </w:r>
      <w:r w:rsidR="008869E7">
        <w:rPr>
          <w:rFonts w:ascii="Bookman Old Style" w:eastAsia="Calibri" w:hAnsi="Bookman Old Style"/>
          <w:color w:val="auto"/>
          <w:kern w:val="0"/>
          <w:lang w:val="en-US"/>
        </w:rPr>
        <w:t>Troica</w:t>
      </w:r>
      <w:r w:rsidR="001E5731">
        <w:rPr>
          <w:rFonts w:ascii="Bookman Old Style" w:eastAsia="Calibri" w:hAnsi="Bookman Old Style"/>
          <w:color w:val="auto"/>
          <w:kern w:val="0"/>
        </w:rPr>
        <w:t>.</w:t>
      </w:r>
      <w:r w:rsidR="005A0E9A" w:rsidRPr="005A0E9A">
        <w:rPr>
          <w:rFonts w:ascii="Bookman Old Style" w:eastAsia="Calibri" w:hAnsi="Bookman Old Style"/>
          <w:color w:val="auto"/>
          <w:kern w:val="0"/>
        </w:rPr>
        <w:t xml:space="preserve"> Το πρόγραμμα θα καθορισθεί σε συνεννόηση με το σχολείο.</w:t>
      </w:r>
    </w:p>
    <w:p w:rsidR="00115D98" w:rsidRPr="001E5731" w:rsidRDefault="00115D98" w:rsidP="005A0E9A">
      <w:pPr>
        <w:spacing w:after="200" w:line="276" w:lineRule="auto"/>
        <w:rPr>
          <w:rFonts w:ascii="Bookman Old Style" w:eastAsia="Calibri" w:hAnsi="Bookman Old Style"/>
          <w:color w:val="auto"/>
          <w:kern w:val="0"/>
        </w:rPr>
      </w:pPr>
      <w:r>
        <w:rPr>
          <w:rFonts w:ascii="Bookman Old Style" w:eastAsia="Calibri" w:hAnsi="Bookman Old Style"/>
          <w:color w:val="auto"/>
          <w:kern w:val="0"/>
        </w:rPr>
        <w:t>Η υλοποίηση του προγράμματος μπορεί να γίνει κάτω από τις εξής προϋποθέσεις:</w:t>
      </w:r>
      <w:r w:rsidR="001E5731">
        <w:rPr>
          <w:rFonts w:ascii="Bookman Old Style" w:eastAsia="Calibri" w:hAnsi="Bookman Old Style"/>
          <w:color w:val="auto"/>
          <w:kern w:val="0"/>
        </w:rPr>
        <w:t xml:space="preserve"> </w:t>
      </w:r>
      <w:r>
        <w:rPr>
          <w:rFonts w:ascii="Bookman Old Style" w:eastAsia="Calibri" w:hAnsi="Bookman Old Style"/>
          <w:color w:val="auto"/>
          <w:kern w:val="0"/>
        </w:rPr>
        <w:t>διαμονή στην πόλη του Ντουμπρόβνικ</w:t>
      </w:r>
      <w:r w:rsidR="001E5731">
        <w:rPr>
          <w:rFonts w:ascii="Bookman Old Style" w:eastAsia="Calibri" w:hAnsi="Bookman Old Style"/>
          <w:color w:val="auto"/>
          <w:kern w:val="0"/>
        </w:rPr>
        <w:t xml:space="preserve"> και επισκέψεις στις άλλες πόλεις και αξιοθέατα που προτείνονται</w:t>
      </w:r>
      <w:r>
        <w:rPr>
          <w:rFonts w:ascii="Bookman Old Style" w:eastAsia="Calibri" w:hAnsi="Bookman Old Style"/>
          <w:color w:val="auto"/>
          <w:kern w:val="0"/>
        </w:rPr>
        <w:t xml:space="preserve"> </w:t>
      </w:r>
      <w:r w:rsidR="001E5731" w:rsidRPr="001E5731">
        <w:rPr>
          <w:rFonts w:ascii="Bookman Old Style" w:eastAsia="Calibri" w:hAnsi="Bookman Old Style"/>
          <w:b/>
          <w:color w:val="auto"/>
          <w:kern w:val="0"/>
        </w:rPr>
        <w:t>ή</w:t>
      </w:r>
      <w:r w:rsidR="001E5731">
        <w:rPr>
          <w:rFonts w:ascii="Bookman Old Style" w:eastAsia="Calibri" w:hAnsi="Bookman Old Style"/>
          <w:b/>
          <w:color w:val="auto"/>
          <w:kern w:val="0"/>
        </w:rPr>
        <w:t xml:space="preserve"> </w:t>
      </w:r>
      <w:r w:rsidR="00513853" w:rsidRPr="00513853">
        <w:rPr>
          <w:rFonts w:ascii="Bookman Old Style" w:eastAsia="Calibri" w:hAnsi="Bookman Old Style"/>
          <w:color w:val="auto"/>
          <w:kern w:val="0"/>
        </w:rPr>
        <w:t>εναλλακτικά</w:t>
      </w:r>
      <w:r w:rsidR="00513853">
        <w:rPr>
          <w:rFonts w:ascii="Bookman Old Style" w:eastAsia="Calibri" w:hAnsi="Bookman Old Style"/>
          <w:b/>
          <w:color w:val="auto"/>
          <w:kern w:val="0"/>
        </w:rPr>
        <w:t xml:space="preserve"> </w:t>
      </w:r>
      <w:r w:rsidR="00952B60">
        <w:rPr>
          <w:rFonts w:ascii="Bookman Old Style" w:eastAsia="Calibri" w:hAnsi="Bookman Old Style"/>
          <w:color w:val="auto"/>
          <w:kern w:val="0"/>
        </w:rPr>
        <w:t>διαμονή στις άλλες πόλεις, Κότορ ή Μπού</w:t>
      </w:r>
      <w:r w:rsidR="0024199B">
        <w:rPr>
          <w:rFonts w:ascii="Bookman Old Style" w:eastAsia="Calibri" w:hAnsi="Bookman Old Style"/>
          <w:color w:val="auto"/>
          <w:kern w:val="0"/>
        </w:rPr>
        <w:t>ν</w:t>
      </w:r>
      <w:r w:rsidR="00952B60">
        <w:rPr>
          <w:rFonts w:ascii="Bookman Old Style" w:eastAsia="Calibri" w:hAnsi="Bookman Old Style"/>
          <w:color w:val="auto"/>
          <w:kern w:val="0"/>
        </w:rPr>
        <w:t>τβα.</w:t>
      </w:r>
      <w:r w:rsidR="001E5731">
        <w:rPr>
          <w:rFonts w:ascii="Bookman Old Style" w:eastAsia="Calibri" w:hAnsi="Bookman Old Style"/>
          <w:color w:val="auto"/>
          <w:kern w:val="0"/>
        </w:rPr>
        <w:t xml:space="preserve"> Σε κάθε περίπτωση να δοθεί το ύψος της προσφοράς – επιβάρυνσης για κάθε μαθητή, ώστε να αξιολογηθεί κατάλληλα.</w:t>
      </w:r>
    </w:p>
    <w:p w:rsidR="005A0E9A" w:rsidRPr="005A0E9A" w:rsidRDefault="00513853" w:rsidP="005A0E9A">
      <w:pPr>
        <w:spacing w:after="200" w:line="276" w:lineRule="auto"/>
        <w:rPr>
          <w:rFonts w:ascii="Bookman Old Style" w:eastAsia="Calibri" w:hAnsi="Bookman Old Style" w:cs="Times New Roman"/>
          <w:color w:val="auto"/>
          <w:kern w:val="0"/>
        </w:rPr>
      </w:pPr>
      <w:r>
        <w:rPr>
          <w:rFonts w:ascii="Bookman Old Style" w:eastAsia="Calibri" w:hAnsi="Bookman Old Style" w:cs="Times New Roman"/>
          <w:color w:val="auto"/>
          <w:kern w:val="0"/>
        </w:rPr>
        <w:t xml:space="preserve">     </w:t>
      </w:r>
      <w:r w:rsidR="005A0E9A" w:rsidRPr="005A0E9A">
        <w:rPr>
          <w:rFonts w:ascii="Bookman Old Style" w:eastAsia="Calibri" w:hAnsi="Bookman Old Style" w:cs="Times New Roman"/>
          <w:color w:val="auto"/>
          <w:kern w:val="0"/>
        </w:rPr>
        <w:t>Σας γνωρίζουμε ότι, σε περίπτωση που αναλάβ</w:t>
      </w:r>
      <w:r>
        <w:rPr>
          <w:rFonts w:ascii="Bookman Old Style" w:eastAsia="Calibri" w:hAnsi="Bookman Old Style" w:cs="Times New Roman"/>
          <w:color w:val="auto"/>
          <w:kern w:val="0"/>
        </w:rPr>
        <w:t>ετε την εκδρομή, αν σας ζητηθεί</w:t>
      </w:r>
      <w:r w:rsidR="005A0E9A" w:rsidRPr="005A0E9A">
        <w:rPr>
          <w:rFonts w:ascii="Bookman Old Style" w:eastAsia="Calibri" w:hAnsi="Bookman Old Style" w:cs="Times New Roman"/>
          <w:color w:val="auto"/>
          <w:kern w:val="0"/>
        </w:rPr>
        <w:t>,</w:t>
      </w:r>
      <w:r>
        <w:rPr>
          <w:rFonts w:ascii="Bookman Old Style" w:eastAsia="Calibri" w:hAnsi="Bookman Old Style" w:cs="Times New Roman"/>
          <w:color w:val="auto"/>
          <w:kern w:val="0"/>
        </w:rPr>
        <w:t xml:space="preserve"> </w:t>
      </w:r>
      <w:r w:rsidR="005A0E9A" w:rsidRPr="005A0E9A">
        <w:rPr>
          <w:rFonts w:ascii="Bookman Old Style" w:eastAsia="Calibri" w:hAnsi="Bookman Old Style" w:cs="Times New Roman"/>
          <w:color w:val="auto"/>
          <w:kern w:val="0"/>
        </w:rPr>
        <w:t>θα εκδώσετε απόδειξη παροχής υπηρεσιών για κάθε μαθητή ξεχωριστά</w:t>
      </w:r>
    </w:p>
    <w:p w:rsidR="005A0E9A" w:rsidRPr="005A0E9A" w:rsidRDefault="005A0E9A" w:rsidP="005A0E9A">
      <w:pPr>
        <w:spacing w:after="200" w:line="276" w:lineRule="auto"/>
        <w:rPr>
          <w:rFonts w:ascii="Bookman Old Style" w:eastAsia="Calibri" w:hAnsi="Bookman Old Style" w:cs="Times New Roman"/>
          <w:color w:val="auto"/>
          <w:kern w:val="0"/>
        </w:rPr>
      </w:pPr>
      <w:r w:rsidRPr="005A0E9A">
        <w:rPr>
          <w:rFonts w:ascii="Bookman Old Style" w:eastAsia="Calibri" w:hAnsi="Bookman Old Style" w:cs="Times New Roman"/>
          <w:b/>
          <w:color w:val="auto"/>
          <w:kern w:val="0"/>
        </w:rPr>
        <w:t xml:space="preserve">1.Δικαίωμα συμμετοχής: </w:t>
      </w:r>
      <w:r w:rsidRPr="005A0E9A">
        <w:rPr>
          <w:rFonts w:ascii="Bookman Old Style" w:eastAsia="Calibri" w:hAnsi="Bookman Old Style" w:cs="Times New Roman"/>
          <w:color w:val="auto"/>
          <w:kern w:val="0"/>
        </w:rPr>
        <w:t>Δικαίωμα συμμετοχής στο διαγωνισμό έχουν όλα τα ταξιδιωτικά γραφεία.</w:t>
      </w:r>
    </w:p>
    <w:p w:rsidR="005A0E9A" w:rsidRPr="005A0E9A" w:rsidRDefault="005A0E9A" w:rsidP="005A0E9A">
      <w:pPr>
        <w:spacing w:after="200" w:line="276" w:lineRule="auto"/>
        <w:rPr>
          <w:rFonts w:ascii="Bookman Old Style" w:eastAsia="Calibri" w:hAnsi="Bookman Old Style" w:cs="Times New Roman"/>
          <w:color w:val="auto"/>
          <w:kern w:val="0"/>
        </w:rPr>
      </w:pPr>
      <w:r w:rsidRPr="005A0E9A">
        <w:rPr>
          <w:rFonts w:ascii="Bookman Old Style" w:eastAsia="Calibri" w:hAnsi="Bookman Old Style" w:cs="Times New Roman"/>
          <w:b/>
          <w:color w:val="auto"/>
          <w:kern w:val="0"/>
        </w:rPr>
        <w:t xml:space="preserve">2.Σύνταξη και υποβολή προσφορών: </w:t>
      </w:r>
      <w:r w:rsidRPr="005A0E9A">
        <w:rPr>
          <w:rFonts w:ascii="Bookman Old Style" w:eastAsia="Calibri" w:hAnsi="Bookman Old Style" w:cs="Times New Roman"/>
          <w:color w:val="auto"/>
          <w:kern w:val="0"/>
        </w:rPr>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rsidR="005A0E9A" w:rsidRPr="005A0E9A" w:rsidRDefault="005A0E9A" w:rsidP="005A0E9A">
      <w:pPr>
        <w:spacing w:after="200" w:line="276" w:lineRule="auto"/>
        <w:rPr>
          <w:rFonts w:ascii="Bookman Old Style" w:eastAsia="Calibri" w:hAnsi="Bookman Old Style" w:cs="Times New Roman"/>
          <w:color w:val="auto"/>
          <w:kern w:val="0"/>
        </w:rPr>
      </w:pPr>
      <w:r w:rsidRPr="005A0E9A">
        <w:rPr>
          <w:rFonts w:ascii="Bookman Old Style" w:eastAsia="Calibri" w:hAnsi="Bookman Old Style" w:cs="Times New Roman"/>
          <w:b/>
          <w:color w:val="auto"/>
          <w:kern w:val="0"/>
        </w:rPr>
        <w:t>3. Αξιολόγηση προσφορών:</w:t>
      </w:r>
      <w:r w:rsidRPr="005A0E9A">
        <w:rPr>
          <w:rFonts w:ascii="Bookman Old Style" w:eastAsia="Calibri" w:hAnsi="Bookman Old Style" w:cs="Times New Roman"/>
          <w:color w:val="auto"/>
          <w:kern w:val="0"/>
        </w:rPr>
        <w:t xml:space="preserve"> Η αξιολόγηση των προσφορών πραγματοποιείται σε μια φάση που περιλαμβάνει τα παρακάτω επιμέρους στάδια:</w:t>
      </w:r>
    </w:p>
    <w:p w:rsidR="005A0E9A" w:rsidRPr="005A0E9A" w:rsidRDefault="005A0E9A" w:rsidP="005A0E9A">
      <w:pPr>
        <w:numPr>
          <w:ilvl w:val="0"/>
          <w:numId w:val="1"/>
        </w:numPr>
        <w:spacing w:after="200" w:line="276" w:lineRule="auto"/>
        <w:jc w:val="left"/>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Παραλαβή των φακέλων και αποσφράγιση προσφορών</w:t>
      </w:r>
    </w:p>
    <w:p w:rsidR="005A0E9A" w:rsidRPr="005A0E9A" w:rsidRDefault="005A0E9A" w:rsidP="005A0E9A">
      <w:pPr>
        <w:numPr>
          <w:ilvl w:val="0"/>
          <w:numId w:val="1"/>
        </w:numPr>
        <w:spacing w:after="200" w:line="276" w:lineRule="auto"/>
        <w:jc w:val="left"/>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Έλεγχος</w:t>
      </w:r>
    </w:p>
    <w:p w:rsidR="005A0E9A" w:rsidRPr="005A0E9A" w:rsidRDefault="005A0E9A" w:rsidP="005A0E9A">
      <w:pPr>
        <w:numPr>
          <w:ilvl w:val="0"/>
          <w:numId w:val="1"/>
        </w:numPr>
        <w:spacing w:after="200" w:line="276" w:lineRule="auto"/>
        <w:jc w:val="left"/>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 xml:space="preserve">Αξιολόγηση οικονομικής προσφοράς και επιλογή ξενοδοχείου βάσει και της περιοχής (επικινδυνότητα). Λαμβάνονται υπόψη και τα </w:t>
      </w:r>
      <w:r w:rsidRPr="005A0E9A">
        <w:rPr>
          <w:rFonts w:ascii="Bookman Old Style" w:eastAsia="Calibri" w:hAnsi="Bookman Old Style" w:cs="Times New Roman"/>
          <w:color w:val="auto"/>
          <w:kern w:val="0"/>
          <w:lang w:val="en-US"/>
        </w:rPr>
        <w:t xml:space="preserve">free </w:t>
      </w:r>
      <w:r w:rsidRPr="005A0E9A">
        <w:rPr>
          <w:rFonts w:ascii="Bookman Old Style" w:eastAsia="Calibri" w:hAnsi="Bookman Old Style" w:cs="Times New Roman"/>
          <w:color w:val="auto"/>
          <w:kern w:val="0"/>
        </w:rPr>
        <w:t>εισιτήρια των μαθητών.</w:t>
      </w:r>
    </w:p>
    <w:p w:rsidR="00952B60" w:rsidRDefault="005A0E9A" w:rsidP="005A0E9A">
      <w:pPr>
        <w:numPr>
          <w:ilvl w:val="0"/>
          <w:numId w:val="1"/>
        </w:numPr>
        <w:spacing w:line="276" w:lineRule="auto"/>
        <w:jc w:val="left"/>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Επιλογή αναδόχου</w:t>
      </w:r>
    </w:p>
    <w:p w:rsidR="005A0E9A" w:rsidRPr="00952B60" w:rsidRDefault="005A0E9A" w:rsidP="00952B60">
      <w:pPr>
        <w:spacing w:after="200" w:line="276" w:lineRule="auto"/>
        <w:ind w:left="360"/>
        <w:jc w:val="left"/>
        <w:rPr>
          <w:rFonts w:ascii="Bookman Old Style" w:eastAsia="Calibri" w:hAnsi="Bookman Old Style" w:cs="Times New Roman"/>
          <w:color w:val="auto"/>
          <w:kern w:val="0"/>
        </w:rPr>
      </w:pPr>
      <w:r w:rsidRPr="00952B60">
        <w:rPr>
          <w:rFonts w:ascii="Bookman Old Style" w:eastAsia="Calibri" w:hAnsi="Bookman Old Style" w:cs="Times New Roman"/>
          <w:color w:val="auto"/>
          <w:kern w:val="0"/>
        </w:rPr>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5A0E9A" w:rsidRPr="005A0E9A" w:rsidRDefault="005A0E9A" w:rsidP="005A0E9A">
      <w:pPr>
        <w:spacing w:after="200" w:line="276" w:lineRule="auto"/>
        <w:ind w:left="720"/>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lastRenderedPageBreak/>
        <w:t>α) προσωπικά ή με εκπρόσωπο στο ενδιαφερόμενο σχολείο</w:t>
      </w:r>
    </w:p>
    <w:p w:rsidR="005A0E9A" w:rsidRPr="005A0E9A" w:rsidRDefault="005A0E9A" w:rsidP="005A0E9A">
      <w:pPr>
        <w:spacing w:after="200" w:line="276" w:lineRule="auto"/>
        <w:ind w:left="720"/>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β) με ηλεκτρονικό ταχυδρομείο, με κωδικό που θα δοθεί τηλεφωνικώς από το Γραφείο</w:t>
      </w:r>
    </w:p>
    <w:p w:rsidR="005A0E9A" w:rsidRPr="005A0E9A" w:rsidRDefault="005A0E9A" w:rsidP="005A0E9A">
      <w:pPr>
        <w:spacing w:after="200" w:line="276" w:lineRule="auto"/>
        <w:ind w:left="720"/>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 xml:space="preserve">γ) με </w:t>
      </w:r>
      <w:r w:rsidR="00513853">
        <w:rPr>
          <w:rFonts w:ascii="Bookman Old Style" w:eastAsia="Calibri" w:hAnsi="Bookman Old Style" w:cs="Times New Roman"/>
          <w:color w:val="auto"/>
          <w:kern w:val="0"/>
        </w:rPr>
        <w:t>Ταχυμεταφορική εταιρεία</w:t>
      </w:r>
    </w:p>
    <w:p w:rsidR="005A0E9A" w:rsidRPr="005A0E9A" w:rsidRDefault="005A0E9A" w:rsidP="005A0E9A">
      <w:pPr>
        <w:spacing w:after="200" w:line="276" w:lineRule="auto"/>
        <w:rPr>
          <w:rFonts w:ascii="Bookman Old Style" w:eastAsia="Calibri" w:hAnsi="Bookman Old Style" w:cs="Times New Roman"/>
          <w:color w:val="auto"/>
          <w:kern w:val="0"/>
        </w:rPr>
      </w:pPr>
      <w:r w:rsidRPr="005A0E9A">
        <w:rPr>
          <w:rFonts w:ascii="Bookman Old Style" w:eastAsia="Calibri" w:hAnsi="Bookman Old Style" w:cs="Times New Roman"/>
          <w:color w:val="auto"/>
          <w:kern w:val="0"/>
        </w:rPr>
        <w:t>Οι εκπρόθεσμες προσφορές δεν λαμβάνονται υπόψη και επιστρέφονται χωρίς να αποσφραγισθούν, έστω και αν η καθυστέρηση οφείλεται σε οπ</w:t>
      </w:r>
      <w:r w:rsidR="00B62A68">
        <w:rPr>
          <w:rFonts w:ascii="Bookman Old Style" w:eastAsia="Calibri" w:hAnsi="Bookman Old Style" w:cs="Times New Roman"/>
          <w:color w:val="auto"/>
          <w:kern w:val="0"/>
        </w:rPr>
        <w:t>οιαδήποτε αιτία</w:t>
      </w:r>
      <w:r w:rsidRPr="005A0E9A">
        <w:rPr>
          <w:rFonts w:ascii="Bookman Old Style" w:eastAsia="Calibri" w:hAnsi="Bookman Old Style" w:cs="Times New Roman"/>
          <w:color w:val="auto"/>
          <w:kern w:val="0"/>
        </w:rPr>
        <w:t>, των διανομέων, των μέσων συγκοινωνίας.</w:t>
      </w:r>
    </w:p>
    <w:p w:rsidR="005A0E9A" w:rsidRPr="005A0E9A" w:rsidRDefault="005A0E9A" w:rsidP="005A0E9A">
      <w:pPr>
        <w:spacing w:after="200" w:line="276" w:lineRule="auto"/>
        <w:outlineLvl w:val="0"/>
        <w:rPr>
          <w:rFonts w:ascii="Bookman Old Style" w:eastAsia="Calibri" w:hAnsi="Bookman Old Style" w:cs="Times New Roman"/>
          <w:b/>
          <w:color w:val="auto"/>
          <w:kern w:val="0"/>
        </w:rPr>
      </w:pPr>
      <w:r w:rsidRPr="005A0E9A">
        <w:rPr>
          <w:rFonts w:ascii="Bookman Old Style" w:eastAsia="Calibri" w:hAnsi="Bookman Old Style" w:cs="Times New Roman"/>
          <w:b/>
          <w:color w:val="auto"/>
          <w:kern w:val="0"/>
        </w:rPr>
        <w:t>4.Επιλογή αναδόχου</w:t>
      </w:r>
    </w:p>
    <w:p w:rsidR="005A0E9A" w:rsidRPr="005A0E9A" w:rsidRDefault="005A0E9A" w:rsidP="005A0E9A">
      <w:pPr>
        <w:spacing w:before="78" w:line="221" w:lineRule="atLeast"/>
        <w:ind w:firstLine="360"/>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auto"/>
          <w:kern w:val="0"/>
          <w:lang w:eastAsia="el-GR"/>
        </w:rPr>
        <w:t>Για την αξιολόγηση των προσφορών και την επιλογή της πλέον συμφέρουσας από οικονομική άποψη,</w:t>
      </w:r>
      <w:r w:rsidR="008C373E">
        <w:rPr>
          <w:rFonts w:ascii="Bookman Old Style" w:eastAsia="Times New Roman" w:hAnsi="Bookman Old Style" w:cs="Times New Roman"/>
          <w:color w:val="auto"/>
          <w:kern w:val="0"/>
          <w:lang w:eastAsia="el-GR"/>
        </w:rPr>
        <w:t xml:space="preserve"> </w:t>
      </w:r>
      <w:r w:rsidR="00BA6A5E" w:rsidRPr="00BA6A5E">
        <w:rPr>
          <w:rFonts w:ascii="Bookman Old Style" w:eastAsia="Times New Roman" w:hAnsi="Bookman Old Style" w:cs="Times New Roman"/>
          <w:color w:val="auto"/>
          <w:kern w:val="0"/>
          <w:lang w:eastAsia="el-GR"/>
        </w:rPr>
        <w:t>ασφάλειας, ποιότητας μετακίνησης και διαμονής</w:t>
      </w:r>
      <w:r w:rsidR="00BA6A5E">
        <w:rPr>
          <w:rFonts w:ascii="Bookman Old Style" w:eastAsia="Times New Roman" w:hAnsi="Bookman Old Style" w:cs="Times New Roman"/>
          <w:color w:val="auto"/>
          <w:kern w:val="0"/>
          <w:lang w:eastAsia="el-GR"/>
        </w:rPr>
        <w:t xml:space="preserve"> προσφοράς,</w:t>
      </w:r>
      <w:r w:rsidRPr="005A0E9A">
        <w:rPr>
          <w:rFonts w:ascii="Bookman Old Style" w:eastAsia="Times New Roman" w:hAnsi="Bookman Old Style" w:cs="Times New Roman"/>
          <w:color w:val="auto"/>
          <w:kern w:val="0"/>
          <w:lang w:eastAsia="el-GR"/>
        </w:rPr>
        <w:t xml:space="preserve">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w:t>
      </w:r>
      <w:r w:rsidR="00B62A68">
        <w:rPr>
          <w:rFonts w:ascii="Bookman Old Style" w:eastAsia="Times New Roman" w:hAnsi="Bookman Old Style" w:cs="Times New Roman"/>
          <w:color w:val="auto"/>
          <w:kern w:val="0"/>
          <w:lang w:eastAsia="el-GR"/>
        </w:rPr>
        <w:t>εν λόγω πρακτικό</w:t>
      </w:r>
      <w:r w:rsidRPr="005A0E9A">
        <w:rPr>
          <w:rFonts w:ascii="Bookman Old Style" w:eastAsia="Times New Roman" w:hAnsi="Bookman Old Style" w:cs="Times New Roman"/>
          <w:color w:val="auto"/>
          <w:kern w:val="0"/>
          <w:lang w:eastAsia="el-GR"/>
        </w:rPr>
        <w:t>, κοινοποιείται από το</w:t>
      </w:r>
      <w:r w:rsidR="00B62A68">
        <w:rPr>
          <w:rFonts w:ascii="Bookman Old Style" w:eastAsia="Times New Roman" w:hAnsi="Bookman Old Style" w:cs="Times New Roman"/>
          <w:color w:val="auto"/>
          <w:kern w:val="0"/>
          <w:lang w:eastAsia="el-GR"/>
        </w:rPr>
        <w:t>ν</w:t>
      </w:r>
      <w:r w:rsidRPr="005A0E9A">
        <w:rPr>
          <w:rFonts w:ascii="Bookman Old Style" w:eastAsia="Times New Roman" w:hAnsi="Bookman Old Style" w:cs="Times New Roman"/>
          <w:color w:val="auto"/>
          <w:kern w:val="0"/>
          <w:lang w:eastAsia="el-GR"/>
        </w:rPr>
        <w:t xml:space="preserve"> Διευθυντή του σχολείου </w:t>
      </w:r>
      <w:r w:rsidR="00B62A68">
        <w:rPr>
          <w:rFonts w:ascii="Bookman Old Style" w:eastAsia="Times New Roman" w:hAnsi="Bookman Old Style" w:cs="Times New Roman"/>
          <w:color w:val="auto"/>
          <w:kern w:val="0"/>
          <w:lang w:eastAsia="el-GR"/>
        </w:rPr>
        <w:t>στην ιστοσελίδα του 1</w:t>
      </w:r>
      <w:r w:rsidR="00B62A68" w:rsidRPr="00B62A68">
        <w:rPr>
          <w:rFonts w:ascii="Bookman Old Style" w:eastAsia="Times New Roman" w:hAnsi="Bookman Old Style" w:cs="Times New Roman"/>
          <w:color w:val="auto"/>
          <w:kern w:val="0"/>
          <w:vertAlign w:val="superscript"/>
          <w:lang w:eastAsia="el-GR"/>
        </w:rPr>
        <w:t>ου</w:t>
      </w:r>
      <w:r w:rsidR="00B62A68">
        <w:rPr>
          <w:rFonts w:ascii="Bookman Old Style" w:eastAsia="Times New Roman" w:hAnsi="Bookman Old Style" w:cs="Times New Roman"/>
          <w:color w:val="auto"/>
          <w:kern w:val="0"/>
          <w:lang w:eastAsia="el-GR"/>
        </w:rPr>
        <w:t xml:space="preserve"> ΓΕΛ Νάουσας και κάθε συμμετέχων έχει</w:t>
      </w:r>
      <w:r w:rsidRPr="005A0E9A">
        <w:rPr>
          <w:rFonts w:ascii="Bookman Old Style" w:eastAsia="Times New Roman" w:hAnsi="Bookman Old Style" w:cs="Times New Roman"/>
          <w:color w:val="auto"/>
          <w:kern w:val="0"/>
          <w:lang w:eastAsia="el-GR"/>
        </w:rPr>
        <w:t xml:space="preserve"> νόμιμο</w:t>
      </w:r>
      <w:r w:rsidR="00B62A68">
        <w:rPr>
          <w:rFonts w:ascii="Bookman Old Style" w:eastAsia="Times New Roman" w:hAnsi="Bookman Old Style" w:cs="Times New Roman"/>
          <w:color w:val="auto"/>
          <w:kern w:val="0"/>
          <w:lang w:eastAsia="el-GR"/>
        </w:rPr>
        <w:t xml:space="preserve"> δικαίωμα να ενημερωθεί και</w:t>
      </w:r>
      <w:r w:rsidRPr="005A0E9A">
        <w:rPr>
          <w:rFonts w:ascii="Bookman Old Style" w:eastAsia="Times New Roman" w:hAnsi="Bookman Old Style" w:cs="Times New Roman"/>
          <w:color w:val="auto"/>
          <w:kern w:val="0"/>
          <w:lang w:eastAsia="el-GR"/>
        </w:rPr>
        <w:t xml:space="preserve"> μπορεί να υποβάλει ένσταση κατά της επιλογής εντός δύο (2) ημερών</w:t>
      </w:r>
      <w:r w:rsidRPr="005A0E9A">
        <w:rPr>
          <w:rFonts w:ascii="Bookman Old Style" w:eastAsia="Times New Roman" w:hAnsi="Bookman Old Style" w:cs="Times New Roman"/>
          <w:color w:val="0C231A"/>
          <w:kern w:val="0"/>
          <w:lang w:eastAsia="el-GR"/>
        </w:rPr>
        <w:t xml:space="preserve">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A0E9A" w:rsidRPr="005A0E9A" w:rsidRDefault="005A0E9A" w:rsidP="005A0E9A">
      <w:pPr>
        <w:spacing w:before="78" w:line="221" w:lineRule="atLeast"/>
        <w:ind w:firstLine="360"/>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0C231A"/>
          <w:kern w:val="0"/>
          <w:lang w:eastAsia="el-GR"/>
        </w:rPr>
        <w:t>i. Το εγκεκριμένο από το Σύλλογο Διδασκόντων Καθηγητών αναλυτικό πρόγραμμα της εκδρομής.</w:t>
      </w:r>
    </w:p>
    <w:p w:rsidR="005A0E9A" w:rsidRPr="005A0E9A" w:rsidRDefault="005A0E9A" w:rsidP="005A0E9A">
      <w:pPr>
        <w:spacing w:before="78" w:line="221" w:lineRule="atLeast"/>
        <w:ind w:firstLine="360"/>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0C231A"/>
          <w:kern w:val="0"/>
          <w:lang w:eastAsia="el-GR"/>
        </w:rPr>
        <w:t>ii. Το όνομα του ξενοδοχείου, η κατηγορία του, ο αριθμός δωματίων και κλινών και οι παρεχόμενες από αυτό υπηρεσίες.</w:t>
      </w:r>
    </w:p>
    <w:p w:rsidR="005A0E9A" w:rsidRPr="005A0E9A" w:rsidRDefault="005A0E9A" w:rsidP="005A0E9A">
      <w:pPr>
        <w:spacing w:before="78" w:line="221" w:lineRule="atLeast"/>
        <w:ind w:firstLine="360"/>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0C231A"/>
          <w:kern w:val="0"/>
          <w:lang w:eastAsia="el-GR"/>
        </w:rPr>
        <w:t>iii. Η Ασφάλεια αστικής επαγγελματικής ευθύνης.</w:t>
      </w:r>
    </w:p>
    <w:p w:rsidR="005A0E9A" w:rsidRPr="005A0E9A" w:rsidRDefault="005A0E9A" w:rsidP="005A0E9A">
      <w:pPr>
        <w:spacing w:before="78" w:line="221" w:lineRule="atLeast"/>
        <w:ind w:firstLine="360"/>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0C231A"/>
          <w:kern w:val="0"/>
          <w:lang w:eastAsia="el-GR"/>
        </w:rPr>
        <w:t>iv. Το συνολικό κόστος της εκδρομής και κόστος ανά μαθητή.</w:t>
      </w:r>
    </w:p>
    <w:p w:rsidR="005A0E9A" w:rsidRPr="005A0E9A" w:rsidRDefault="005A0E9A" w:rsidP="005A0E9A">
      <w:pPr>
        <w:spacing w:before="78" w:line="221" w:lineRule="atLeast"/>
        <w:ind w:firstLine="360"/>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0C231A"/>
          <w:kern w:val="0"/>
          <w:lang w:eastAsia="el-GR"/>
        </w:rPr>
        <w:t>v. Τους Γενικούς Όρους συμμετοχής στην εκδρομή.</w:t>
      </w:r>
    </w:p>
    <w:p w:rsidR="005A0E9A" w:rsidRPr="005A0E9A" w:rsidRDefault="005A0E9A" w:rsidP="005A0E9A">
      <w:pPr>
        <w:spacing w:before="78" w:line="221" w:lineRule="atLeast"/>
        <w:rPr>
          <w:rFonts w:ascii="Bookman Old Style" w:eastAsia="Times New Roman" w:hAnsi="Bookman Old Style" w:cs="Times New Roman"/>
          <w:color w:val="0C231A"/>
          <w:kern w:val="0"/>
          <w:lang w:eastAsia="el-GR"/>
        </w:rPr>
      </w:pPr>
      <w:r w:rsidRPr="005A0E9A">
        <w:rPr>
          <w:rFonts w:ascii="Bookman Old Style" w:eastAsia="Times New Roman" w:hAnsi="Bookman Old Style" w:cs="Times New Roman"/>
          <w:color w:val="0C231A"/>
          <w:kern w:val="0"/>
          <w:lang w:eastAsia="el-GR"/>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προβλήματος της ιστοσελίδας του σχολείου τα τουριστικά γραφεία θα ενημερωθούν τηλεφωνικά.</w:t>
      </w:r>
    </w:p>
    <w:p w:rsidR="005A0E9A" w:rsidRPr="005A0E9A" w:rsidRDefault="00952B60" w:rsidP="00952B60">
      <w:pPr>
        <w:spacing w:after="200" w:line="276" w:lineRule="auto"/>
        <w:outlineLvl w:val="0"/>
        <w:rPr>
          <w:rFonts w:ascii="Bookman Old Style" w:eastAsia="Calibri" w:hAnsi="Bookman Old Style" w:cs="Times New Roman"/>
          <w:color w:val="auto"/>
          <w:kern w:val="0"/>
        </w:rPr>
      </w:pPr>
      <w:r>
        <w:rPr>
          <w:rFonts w:ascii="Bookman Old Style" w:eastAsia="Calibri" w:hAnsi="Bookman Old Style" w:cs="Times New Roman"/>
          <w:color w:val="auto"/>
          <w:kern w:val="0"/>
        </w:rPr>
        <w:t xml:space="preserve">                                                                         </w:t>
      </w:r>
      <w:r w:rsidR="00C15D2A">
        <w:rPr>
          <w:rFonts w:ascii="Bookman Old Style" w:eastAsia="Calibri" w:hAnsi="Bookman Old Style" w:cs="Times New Roman"/>
          <w:b/>
          <w:color w:val="auto"/>
          <w:kern w:val="0"/>
        </w:rPr>
        <w:t>Ο</w:t>
      </w:r>
      <w:r w:rsidR="005A0E9A" w:rsidRPr="005A0E9A">
        <w:rPr>
          <w:rFonts w:ascii="Bookman Old Style" w:eastAsia="Calibri" w:hAnsi="Bookman Old Style" w:cs="Times New Roman"/>
          <w:b/>
          <w:color w:val="auto"/>
          <w:kern w:val="0"/>
        </w:rPr>
        <w:t xml:space="preserve">  ΔΙΕΥΘΥΝΤ</w:t>
      </w:r>
      <w:r w:rsidR="00C15D2A">
        <w:rPr>
          <w:rFonts w:ascii="Bookman Old Style" w:eastAsia="Calibri" w:hAnsi="Bookman Old Style" w:cs="Times New Roman"/>
          <w:b/>
          <w:color w:val="auto"/>
          <w:kern w:val="0"/>
        </w:rPr>
        <w:t xml:space="preserve">ΗΣ </w:t>
      </w:r>
      <w:r w:rsidR="005A0E9A" w:rsidRPr="005A0E9A">
        <w:rPr>
          <w:rFonts w:ascii="Bookman Old Style" w:eastAsia="Calibri" w:hAnsi="Bookman Old Style" w:cs="Times New Roman"/>
          <w:b/>
          <w:color w:val="auto"/>
          <w:kern w:val="0"/>
        </w:rPr>
        <w:t>ΤΟΥ ΣΧΟΛΕΙΟΥ</w:t>
      </w:r>
    </w:p>
    <w:p w:rsidR="005A0E9A" w:rsidRDefault="005A0E9A" w:rsidP="009E7518">
      <w:pPr>
        <w:spacing w:after="200" w:line="276" w:lineRule="auto"/>
        <w:ind w:left="5040"/>
        <w:jc w:val="right"/>
        <w:outlineLvl w:val="0"/>
        <w:rPr>
          <w:rFonts w:ascii="Bookman Old Style" w:eastAsia="Calibri" w:hAnsi="Bookman Old Style" w:cs="Times New Roman"/>
          <w:color w:val="auto"/>
          <w:kern w:val="0"/>
        </w:rPr>
      </w:pPr>
    </w:p>
    <w:p w:rsidR="009E7518" w:rsidRPr="005A0E9A" w:rsidRDefault="00952B60" w:rsidP="00952B60">
      <w:pPr>
        <w:spacing w:after="200" w:line="276" w:lineRule="auto"/>
        <w:ind w:left="5040"/>
        <w:jc w:val="center"/>
        <w:outlineLvl w:val="0"/>
        <w:rPr>
          <w:rFonts w:ascii="Bookman Old Style" w:eastAsia="Calibri" w:hAnsi="Bookman Old Style" w:cs="Times New Roman"/>
          <w:color w:val="auto"/>
          <w:kern w:val="0"/>
        </w:rPr>
      </w:pPr>
      <w:r>
        <w:rPr>
          <w:rFonts w:ascii="Bookman Old Style" w:eastAsia="Calibri" w:hAnsi="Bookman Old Style" w:cs="Times New Roman"/>
          <w:b/>
          <w:color w:val="auto"/>
          <w:kern w:val="0"/>
        </w:rPr>
        <w:t>ΘΕΜΙΣΤΟΚΛΗΣ ΡΑΛΛΗΣ</w:t>
      </w:r>
    </w:p>
    <w:sectPr w:rsidR="009E7518" w:rsidRPr="005A0E9A" w:rsidSect="009E7518">
      <w:footerReference w:type="default" r:id="rId7"/>
      <w:pgSz w:w="11906" w:h="16838"/>
      <w:pgMar w:top="1440" w:right="1080" w:bottom="1440" w:left="108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152" w:rsidRDefault="00851152">
      <w:pPr>
        <w:spacing w:line="240" w:lineRule="auto"/>
      </w:pPr>
      <w:r>
        <w:separator/>
      </w:r>
    </w:p>
  </w:endnote>
  <w:endnote w:type="continuationSeparator" w:id="1">
    <w:p w:rsidR="00851152" w:rsidRDefault="008511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05" w:rsidRDefault="00972838">
    <w:pPr>
      <w:pStyle w:val="a3"/>
      <w:jc w:val="right"/>
    </w:pPr>
    <w:r>
      <w:fldChar w:fldCharType="begin"/>
    </w:r>
    <w:r w:rsidR="00897780">
      <w:instrText xml:space="preserve"> PAGE   \* MERGEFORMAT </w:instrText>
    </w:r>
    <w:r>
      <w:fldChar w:fldCharType="separate"/>
    </w:r>
    <w:r w:rsidR="00F148B9">
      <w:rPr>
        <w:noProof/>
      </w:rPr>
      <w:t>1</w:t>
    </w:r>
    <w:r>
      <w:fldChar w:fldCharType="end"/>
    </w:r>
  </w:p>
  <w:p w:rsidR="00E02905" w:rsidRDefault="0085115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152" w:rsidRDefault="00851152">
      <w:pPr>
        <w:spacing w:line="240" w:lineRule="auto"/>
      </w:pPr>
      <w:r>
        <w:separator/>
      </w:r>
    </w:p>
  </w:footnote>
  <w:footnote w:type="continuationSeparator" w:id="1">
    <w:p w:rsidR="00851152" w:rsidRDefault="0085115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1DAE"/>
    <w:rsid w:val="000513D8"/>
    <w:rsid w:val="00053123"/>
    <w:rsid w:val="000B1DAE"/>
    <w:rsid w:val="00115D98"/>
    <w:rsid w:val="00143AA5"/>
    <w:rsid w:val="001513B7"/>
    <w:rsid w:val="001E5731"/>
    <w:rsid w:val="0024199B"/>
    <w:rsid w:val="002737FD"/>
    <w:rsid w:val="002C77A0"/>
    <w:rsid w:val="003E234E"/>
    <w:rsid w:val="00511AB9"/>
    <w:rsid w:val="00513853"/>
    <w:rsid w:val="00513DAD"/>
    <w:rsid w:val="00544D77"/>
    <w:rsid w:val="00560FCD"/>
    <w:rsid w:val="005A0E9A"/>
    <w:rsid w:val="005C714B"/>
    <w:rsid w:val="005F0587"/>
    <w:rsid w:val="00695D87"/>
    <w:rsid w:val="00851152"/>
    <w:rsid w:val="0087108D"/>
    <w:rsid w:val="008869E7"/>
    <w:rsid w:val="00897780"/>
    <w:rsid w:val="008C373E"/>
    <w:rsid w:val="00952B60"/>
    <w:rsid w:val="00972838"/>
    <w:rsid w:val="009E7518"/>
    <w:rsid w:val="00A25DC3"/>
    <w:rsid w:val="00A54BD0"/>
    <w:rsid w:val="00A954C5"/>
    <w:rsid w:val="00B62A68"/>
    <w:rsid w:val="00BA6A5E"/>
    <w:rsid w:val="00BD0F9A"/>
    <w:rsid w:val="00BD6FDA"/>
    <w:rsid w:val="00C15D2A"/>
    <w:rsid w:val="00C2026B"/>
    <w:rsid w:val="00D60908"/>
    <w:rsid w:val="00D729BA"/>
    <w:rsid w:val="00E603AA"/>
    <w:rsid w:val="00F148B9"/>
    <w:rsid w:val="00F55407"/>
    <w:rsid w:val="00FB2361"/>
    <w:rsid w:val="00FE7187"/>
    <w:rsid w:val="00FF0A3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kern w:val="3"/>
        <w:sz w:val="24"/>
        <w:szCs w:val="24"/>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C3"/>
    <w:pPr>
      <w:spacing w:after="0" w:line="320" w:lineRule="atLeast"/>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0E9A"/>
    <w:pPr>
      <w:tabs>
        <w:tab w:val="center" w:pos="4153"/>
        <w:tab w:val="right" w:pos="8306"/>
      </w:tabs>
      <w:spacing w:line="240" w:lineRule="auto"/>
    </w:pPr>
  </w:style>
  <w:style w:type="character" w:customStyle="1" w:styleId="Char">
    <w:name w:val="Υποσέλιδο Char"/>
    <w:basedOn w:val="a0"/>
    <w:link w:val="a3"/>
    <w:uiPriority w:val="99"/>
    <w:semiHidden/>
    <w:rsid w:val="005A0E9A"/>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5308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NCUser</cp:lastModifiedBy>
  <cp:revision>2</cp:revision>
  <cp:lastPrinted>2023-11-01T06:41:00Z</cp:lastPrinted>
  <dcterms:created xsi:type="dcterms:W3CDTF">2024-02-06T07:21:00Z</dcterms:created>
  <dcterms:modified xsi:type="dcterms:W3CDTF">2024-02-06T07:21:00Z</dcterms:modified>
</cp:coreProperties>
</file>